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52D4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f951c18ae6894807641c2b5c45c3e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951c18ae6894807641c2b5c45c3ea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EE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11BAE006BC3D4A1D8AEEFE56FE1C7649_12</vt:lpwstr>
  </property>
</Properties>
</file>